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307F" w14:textId="3D3B1EAE" w:rsidR="005D5AF7" w:rsidRPr="00761822" w:rsidRDefault="00761822" w:rsidP="00761822">
      <w:pPr>
        <w:pStyle w:val="NoSpacing"/>
        <w:rPr>
          <w:sz w:val="28"/>
          <w:szCs w:val="28"/>
        </w:rPr>
      </w:pPr>
      <w:r w:rsidRPr="00761822">
        <w:rPr>
          <w:sz w:val="28"/>
          <w:szCs w:val="28"/>
        </w:rPr>
        <w:t>Home</w:t>
      </w:r>
    </w:p>
    <w:p w14:paraId="5A7B6530" w14:textId="3963ECE3" w:rsidR="00761822" w:rsidRDefault="00761822" w:rsidP="00761822">
      <w:pPr>
        <w:pStyle w:val="NoSpacing"/>
        <w:rPr>
          <w:sz w:val="24"/>
          <w:szCs w:val="24"/>
        </w:rPr>
      </w:pPr>
      <w:r>
        <w:rPr>
          <w:sz w:val="24"/>
          <w:szCs w:val="24"/>
        </w:rPr>
        <w:t>By C.L. Nemeth</w:t>
      </w:r>
    </w:p>
    <w:p w14:paraId="551A5E2B" w14:textId="77777777" w:rsidR="00761822" w:rsidRDefault="00761822" w:rsidP="00761822">
      <w:pPr>
        <w:pStyle w:val="NoSpacing"/>
        <w:rPr>
          <w:sz w:val="24"/>
          <w:szCs w:val="24"/>
        </w:rPr>
      </w:pPr>
    </w:p>
    <w:p w14:paraId="39680D06" w14:textId="6AB28E76" w:rsidR="00761822" w:rsidRDefault="00761822" w:rsidP="00761822">
      <w:pPr>
        <w:pStyle w:val="NoSpacing"/>
        <w:rPr>
          <w:sz w:val="24"/>
          <w:szCs w:val="24"/>
        </w:rPr>
      </w:pPr>
      <w:r>
        <w:rPr>
          <w:sz w:val="24"/>
          <w:szCs w:val="24"/>
        </w:rPr>
        <w:t>Home, noun.  The place where one lives; one’s native state, country or land.  (Webster).</w:t>
      </w:r>
    </w:p>
    <w:p w14:paraId="091D8FEE" w14:textId="77777777" w:rsidR="00761822" w:rsidRDefault="00761822" w:rsidP="00761822">
      <w:pPr>
        <w:pStyle w:val="NoSpacing"/>
        <w:rPr>
          <w:sz w:val="24"/>
          <w:szCs w:val="24"/>
        </w:rPr>
      </w:pPr>
    </w:p>
    <w:p w14:paraId="53F468E5" w14:textId="3DFD533B" w:rsidR="00761822" w:rsidRDefault="00761822" w:rsidP="00761822">
      <w:pPr>
        <w:pStyle w:val="NoSpacing"/>
        <w:rPr>
          <w:sz w:val="24"/>
          <w:szCs w:val="24"/>
        </w:rPr>
      </w:pPr>
      <w:r>
        <w:rPr>
          <w:sz w:val="24"/>
          <w:szCs w:val="24"/>
        </w:rPr>
        <w:t xml:space="preserve">Home is many things to different people.  It’s the house where you were raised; it’s the town’ it’s your parents.  The list is almost endless but to me it seems to boil down to one thing, one crazy dish my </w:t>
      </w:r>
      <w:r w:rsidR="00890F35">
        <w:rPr>
          <w:sz w:val="24"/>
          <w:szCs w:val="24"/>
        </w:rPr>
        <w:t>mom</w:t>
      </w:r>
      <w:r>
        <w:rPr>
          <w:sz w:val="24"/>
          <w:szCs w:val="24"/>
        </w:rPr>
        <w:t xml:space="preserve"> always made for me when I got back home.  It’s been years since I’ve eaten this simple fare, yet my mouth waters as I write this.  “What is it?” you ask.  Well, it has no name in English, we always called it by </w:t>
      </w:r>
      <w:proofErr w:type="gramStart"/>
      <w:r>
        <w:rPr>
          <w:sz w:val="24"/>
          <w:szCs w:val="24"/>
        </w:rPr>
        <w:t>it</w:t>
      </w:r>
      <w:proofErr w:type="gramEnd"/>
      <w:r>
        <w:rPr>
          <w:sz w:val="24"/>
          <w:szCs w:val="24"/>
        </w:rPr>
        <w:t xml:space="preserve"> Hungarian name.  Fried onions and dumplings.  Now, hold on, don’t gag yet.  Let me describe, if not explain.</w:t>
      </w:r>
    </w:p>
    <w:p w14:paraId="53654127" w14:textId="77777777" w:rsidR="00761822" w:rsidRDefault="00761822" w:rsidP="00761822">
      <w:pPr>
        <w:pStyle w:val="NoSpacing"/>
        <w:rPr>
          <w:sz w:val="24"/>
          <w:szCs w:val="24"/>
        </w:rPr>
      </w:pPr>
    </w:p>
    <w:p w14:paraId="725F0149" w14:textId="2631F5A2" w:rsidR="00761822" w:rsidRDefault="00947212" w:rsidP="00761822">
      <w:pPr>
        <w:pStyle w:val="NoSpacing"/>
        <w:rPr>
          <w:sz w:val="24"/>
          <w:szCs w:val="24"/>
        </w:rPr>
      </w:pPr>
      <w:r>
        <w:rPr>
          <w:sz w:val="24"/>
          <w:szCs w:val="24"/>
        </w:rPr>
        <w:t>Mom would make a batch of ordinary dough, like for bread, or noodles.  She would then cut with a serving spoon, directly in boiling water, small dumplings.  These were roughly the size of a small hen’s egg.  When they were ready, she poured off the water.  A pan of onions which had been sauteed until they were transparent stood ready.  Into this skillet of fried onions went the dumplings.  The concoction was stirred until the onions and dumplings were well mixed.</w:t>
      </w:r>
    </w:p>
    <w:p w14:paraId="23E8DBB3" w14:textId="77777777" w:rsidR="00947212" w:rsidRDefault="00947212" w:rsidP="00761822">
      <w:pPr>
        <w:pStyle w:val="NoSpacing"/>
        <w:rPr>
          <w:sz w:val="24"/>
          <w:szCs w:val="24"/>
        </w:rPr>
      </w:pPr>
    </w:p>
    <w:p w14:paraId="5A2FE183" w14:textId="61768239" w:rsidR="00947212" w:rsidRDefault="00947212" w:rsidP="00761822">
      <w:pPr>
        <w:pStyle w:val="NoSpacing"/>
        <w:rPr>
          <w:sz w:val="24"/>
          <w:szCs w:val="24"/>
        </w:rPr>
      </w:pPr>
      <w:r>
        <w:rPr>
          <w:sz w:val="24"/>
          <w:szCs w:val="24"/>
        </w:rPr>
        <w:t>Simple, no?  Delicious, most assuredly.  I couldn’t stop until they were all gone.</w:t>
      </w:r>
    </w:p>
    <w:p w14:paraId="016C8463" w14:textId="77777777" w:rsidR="007C01D0" w:rsidRDefault="007C01D0" w:rsidP="00761822">
      <w:pPr>
        <w:pStyle w:val="NoSpacing"/>
        <w:rPr>
          <w:sz w:val="24"/>
          <w:szCs w:val="24"/>
        </w:rPr>
      </w:pPr>
    </w:p>
    <w:p w14:paraId="4297C42A" w14:textId="2056E0A1" w:rsidR="007C01D0" w:rsidRDefault="007C01D0" w:rsidP="00761822">
      <w:pPr>
        <w:pStyle w:val="NoSpacing"/>
        <w:rPr>
          <w:sz w:val="24"/>
          <w:szCs w:val="24"/>
        </w:rPr>
      </w:pPr>
      <w:r>
        <w:rPr>
          <w:sz w:val="24"/>
          <w:szCs w:val="24"/>
        </w:rPr>
        <w:t>I can’t explain why I love it so.  From my earliest memories I always was excited when Mom made this for us.</w:t>
      </w:r>
    </w:p>
    <w:p w14:paraId="1835087D" w14:textId="77777777" w:rsidR="007C01D0" w:rsidRDefault="007C01D0" w:rsidP="00761822">
      <w:pPr>
        <w:pStyle w:val="NoSpacing"/>
        <w:rPr>
          <w:sz w:val="24"/>
          <w:szCs w:val="24"/>
        </w:rPr>
      </w:pPr>
    </w:p>
    <w:p w14:paraId="430876A7" w14:textId="0892FDEA" w:rsidR="007C01D0" w:rsidRDefault="007C01D0" w:rsidP="00761822">
      <w:pPr>
        <w:pStyle w:val="NoSpacing"/>
        <w:rPr>
          <w:sz w:val="24"/>
          <w:szCs w:val="24"/>
        </w:rPr>
      </w:pPr>
      <w:r>
        <w:rPr>
          <w:sz w:val="24"/>
          <w:szCs w:val="24"/>
        </w:rPr>
        <w:t>We all love the smell of frying onions.  The aroma is like nothing else.  Perhaps you’re remembering the smell will help you understand my love for Fried Onions and Dumplings.  Nothing has ever said, “Welcome back home,” to me more vividly.</w:t>
      </w:r>
    </w:p>
    <w:p w14:paraId="15F9DD44" w14:textId="77777777" w:rsidR="007C01D0" w:rsidRDefault="007C01D0" w:rsidP="00761822">
      <w:pPr>
        <w:pStyle w:val="NoSpacing"/>
        <w:rPr>
          <w:sz w:val="24"/>
          <w:szCs w:val="24"/>
        </w:rPr>
      </w:pPr>
    </w:p>
    <w:p w14:paraId="744672DF" w14:textId="33147EFA" w:rsidR="007C01D0" w:rsidRPr="00761822" w:rsidRDefault="007C01D0" w:rsidP="00761822">
      <w:pPr>
        <w:pStyle w:val="NoSpacing"/>
        <w:rPr>
          <w:sz w:val="24"/>
          <w:szCs w:val="24"/>
        </w:rPr>
      </w:pPr>
      <w:r>
        <w:rPr>
          <w:sz w:val="24"/>
          <w:szCs w:val="24"/>
        </w:rPr>
        <w:t xml:space="preserve">This then, is my memory of my childhood, and my Indiana home. </w:t>
      </w:r>
    </w:p>
    <w:sectPr w:rsidR="007C01D0" w:rsidRPr="0076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22"/>
    <w:rsid w:val="005D5AF7"/>
    <w:rsid w:val="00761822"/>
    <w:rsid w:val="007C01D0"/>
    <w:rsid w:val="00890F35"/>
    <w:rsid w:val="00947212"/>
    <w:rsid w:val="0099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7B0C"/>
  <w15:chartTrackingRefBased/>
  <w15:docId w15:val="{378E1D3E-09D6-4289-BA0C-FFA81BAC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1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1925</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3</cp:revision>
  <dcterms:created xsi:type="dcterms:W3CDTF">2024-01-20T19:18:00Z</dcterms:created>
  <dcterms:modified xsi:type="dcterms:W3CDTF">2024-01-22T05:06:00Z</dcterms:modified>
</cp:coreProperties>
</file>