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0C6AC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Wear Your Green</w:t>
      </w:r>
    </w:p>
    <w:p w14:paraId="4DB2906C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</w:p>
    <w:p w14:paraId="565B5434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Get out and make yourself seen.</w:t>
      </w:r>
    </w:p>
    <w:p w14:paraId="08BA27FC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proofErr w:type="gramStart"/>
      <w:r w:rsidRPr="006D60C2">
        <w:rPr>
          <w:rFonts w:ascii="Arial" w:hAnsi="Arial" w:cs="Arial"/>
          <w:sz w:val="28"/>
          <w:szCs w:val="28"/>
        </w:rPr>
        <w:t>Making</w:t>
      </w:r>
      <w:proofErr w:type="gramEnd"/>
      <w:r w:rsidRPr="006D60C2">
        <w:rPr>
          <w:rFonts w:ascii="Arial" w:hAnsi="Arial" w:cs="Arial"/>
          <w:sz w:val="28"/>
          <w:szCs w:val="28"/>
        </w:rPr>
        <w:t xml:space="preserve"> sure to wear your green.</w:t>
      </w:r>
    </w:p>
    <w:p w14:paraId="689CA0E6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And when one gives you a nod.</w:t>
      </w:r>
    </w:p>
    <w:p w14:paraId="5BD573CA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Know that it is you they applaud.</w:t>
      </w:r>
    </w:p>
    <w:p w14:paraId="26C7FD3A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</w:p>
    <w:p w14:paraId="614A62AD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Mental Health Awareness rocks!</w:t>
      </w:r>
    </w:p>
    <w:p w14:paraId="7DB8610F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Let go of the stigma, rearrange those blocks.</w:t>
      </w:r>
    </w:p>
    <w:p w14:paraId="257070F7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Make it a priority, to yourself be true.</w:t>
      </w:r>
    </w:p>
    <w:p w14:paraId="65AA7896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I know it's not that easy, but this you can do.</w:t>
      </w:r>
    </w:p>
    <w:p w14:paraId="57E10FEC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</w:p>
    <w:p w14:paraId="702CAD1E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I've worked hard with mine for years.</w:t>
      </w:r>
    </w:p>
    <w:p w14:paraId="7CFA56AC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Through fake laughs but hurtful tears.</w:t>
      </w:r>
    </w:p>
    <w:p w14:paraId="2ADC1193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I've struggled, but I have climbed.</w:t>
      </w:r>
    </w:p>
    <w:p w14:paraId="579B0F70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Every chance now, I have chimed.</w:t>
      </w:r>
    </w:p>
    <w:p w14:paraId="72AC3020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</w:p>
    <w:p w14:paraId="52BF1FCE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I feel good about myself, and for you too.</w:t>
      </w:r>
    </w:p>
    <w:p w14:paraId="0933F622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 xml:space="preserve">Just think about how much we have </w:t>
      </w:r>
      <w:proofErr w:type="gramStart"/>
      <w:r w:rsidRPr="006D60C2">
        <w:rPr>
          <w:rFonts w:ascii="Arial" w:hAnsi="Arial" w:cs="Arial"/>
          <w:sz w:val="28"/>
          <w:szCs w:val="28"/>
        </w:rPr>
        <w:t>grew</w:t>
      </w:r>
      <w:proofErr w:type="gramEnd"/>
      <w:r w:rsidRPr="006D60C2">
        <w:rPr>
          <w:rFonts w:ascii="Arial" w:hAnsi="Arial" w:cs="Arial"/>
          <w:sz w:val="28"/>
          <w:szCs w:val="28"/>
        </w:rPr>
        <w:t>.</w:t>
      </w:r>
    </w:p>
    <w:p w14:paraId="29763717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No, I'm nowhere close to being done.</w:t>
      </w:r>
    </w:p>
    <w:p w14:paraId="372C44CC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But at least I'm learning to have fun.</w:t>
      </w:r>
    </w:p>
    <w:p w14:paraId="38581EFA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</w:p>
    <w:p w14:paraId="27A920A2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In strides, forward is where I'm going.</w:t>
      </w:r>
    </w:p>
    <w:p w14:paraId="1E55A917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 xml:space="preserve">To </w:t>
      </w:r>
      <w:proofErr w:type="gramStart"/>
      <w:r w:rsidRPr="006D60C2">
        <w:rPr>
          <w:rFonts w:ascii="Arial" w:hAnsi="Arial" w:cs="Arial"/>
          <w:sz w:val="28"/>
          <w:szCs w:val="28"/>
        </w:rPr>
        <w:t>myself and others</w:t>
      </w:r>
      <w:proofErr w:type="gramEnd"/>
      <w:r w:rsidRPr="006D60C2">
        <w:rPr>
          <w:rFonts w:ascii="Arial" w:hAnsi="Arial" w:cs="Arial"/>
          <w:sz w:val="28"/>
          <w:szCs w:val="28"/>
        </w:rPr>
        <w:t>, I am showing.</w:t>
      </w:r>
    </w:p>
    <w:p w14:paraId="5744A0B6" w14:textId="0CE1D335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That it's ok, I wear my green with pride.</w:t>
      </w:r>
    </w:p>
    <w:p w14:paraId="7ED63949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lastRenderedPageBreak/>
        <w:t>And I am most definitely in it for the ride!</w:t>
      </w:r>
    </w:p>
    <w:p w14:paraId="7B60972F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</w:p>
    <w:p w14:paraId="4394D50B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I'm cruising on my healing avenue.</w:t>
      </w:r>
    </w:p>
    <w:p w14:paraId="3FBDE149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It's a wonderful breakthrough.</w:t>
      </w:r>
    </w:p>
    <w:p w14:paraId="727882A3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It takes courage and strength.</w:t>
      </w:r>
    </w:p>
    <w:p w14:paraId="14388E3F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And a positive wavelength.</w:t>
      </w:r>
    </w:p>
    <w:p w14:paraId="58B5B112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</w:p>
    <w:p w14:paraId="4D56E37E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But when I park my mind at the end of my day.</w:t>
      </w:r>
    </w:p>
    <w:p w14:paraId="19623E74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It's to myself that I can say.</w:t>
      </w:r>
    </w:p>
    <w:p w14:paraId="6902AE45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Thank you for not giving up.</w:t>
      </w:r>
    </w:p>
    <w:p w14:paraId="26E48DDF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And don't forget with my support team to follow-up.</w:t>
      </w:r>
    </w:p>
    <w:p w14:paraId="292360B5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</w:p>
    <w:p w14:paraId="4D41B82D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I want them to be happy for me as well.</w:t>
      </w:r>
    </w:p>
    <w:p w14:paraId="6D436791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 xml:space="preserve">I look forward to sharing with them and </w:t>
      </w:r>
      <w:proofErr w:type="gramStart"/>
      <w:r w:rsidRPr="006D60C2">
        <w:rPr>
          <w:rFonts w:ascii="Arial" w:hAnsi="Arial" w:cs="Arial"/>
          <w:sz w:val="28"/>
          <w:szCs w:val="28"/>
        </w:rPr>
        <w:t>tell</w:t>
      </w:r>
      <w:proofErr w:type="gramEnd"/>
      <w:r w:rsidRPr="006D60C2">
        <w:rPr>
          <w:rFonts w:ascii="Arial" w:hAnsi="Arial" w:cs="Arial"/>
          <w:sz w:val="28"/>
          <w:szCs w:val="28"/>
        </w:rPr>
        <w:t>.</w:t>
      </w:r>
    </w:p>
    <w:p w14:paraId="4DE921FB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About a wonderful life that I lived today.</w:t>
      </w:r>
    </w:p>
    <w:p w14:paraId="03C98137" w14:textId="77777777" w:rsidR="006D60C2" w:rsidRPr="006D60C2" w:rsidRDefault="006D60C2" w:rsidP="006D60C2">
      <w:pPr>
        <w:rPr>
          <w:rFonts w:ascii="Arial" w:hAnsi="Arial" w:cs="Arial"/>
          <w:sz w:val="28"/>
          <w:szCs w:val="28"/>
        </w:rPr>
      </w:pPr>
      <w:r w:rsidRPr="006D60C2">
        <w:rPr>
          <w:rFonts w:ascii="Arial" w:hAnsi="Arial" w:cs="Arial"/>
          <w:sz w:val="28"/>
          <w:szCs w:val="28"/>
        </w:rPr>
        <w:t>Of how my demons were kept at bay.</w:t>
      </w:r>
    </w:p>
    <w:p w14:paraId="007478DC" w14:textId="77777777" w:rsidR="00611773" w:rsidRPr="006D60C2" w:rsidRDefault="00611773">
      <w:pPr>
        <w:rPr>
          <w:rFonts w:ascii="Arial" w:hAnsi="Arial" w:cs="Arial"/>
          <w:sz w:val="28"/>
          <w:szCs w:val="28"/>
        </w:rPr>
      </w:pPr>
    </w:p>
    <w:sectPr w:rsidR="00611773" w:rsidRPr="006D6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2"/>
    <w:rsid w:val="00470928"/>
    <w:rsid w:val="00611773"/>
    <w:rsid w:val="006D60C2"/>
    <w:rsid w:val="0088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E9E3"/>
  <w15:chartTrackingRefBased/>
  <w15:docId w15:val="{44F7E2DC-04FC-42BD-BB9E-F1A983EC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0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0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0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0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0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0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0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9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2024-04-24T07:20:00Z</dcterms:created>
  <dcterms:modified xsi:type="dcterms:W3CDTF">2024-04-24T07:21:00Z</dcterms:modified>
</cp:coreProperties>
</file>